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6506B" w14:textId="55122887" w:rsidR="00833C44" w:rsidRPr="00F83C1E" w:rsidRDefault="00576207" w:rsidP="00B75EF7">
      <w:pPr>
        <w:pStyle w:val="Puesto"/>
        <w:rPr>
          <w:sz w:val="48"/>
        </w:rPr>
      </w:pPr>
      <w:r>
        <w:rPr>
          <w:sz w:val="48"/>
        </w:rPr>
        <w:t>MODULE 4</w:t>
      </w:r>
      <w:r w:rsidR="00B75EF7" w:rsidRPr="00F83C1E">
        <w:rPr>
          <w:sz w:val="48"/>
        </w:rPr>
        <w:t xml:space="preserve">. </w:t>
      </w:r>
      <w:r>
        <w:rPr>
          <w:sz w:val="48"/>
        </w:rPr>
        <w:t>STUDY SKILLS</w:t>
      </w:r>
    </w:p>
    <w:p w14:paraId="39471E76" w14:textId="57B887D2" w:rsidR="00B75EF7" w:rsidRDefault="00B75EF7" w:rsidP="00B75EF7">
      <w:pPr>
        <w:pStyle w:val="Ttulo2"/>
      </w:pPr>
      <w:r>
        <w:t xml:space="preserve">SAMPLE ACTIVITY </w:t>
      </w:r>
      <w:r w:rsidR="00576207">
        <w:t>4</w:t>
      </w:r>
      <w:r w:rsidR="00E872B0">
        <w:t>.2</w:t>
      </w:r>
      <w:r w:rsidR="00C6164F">
        <w:t xml:space="preserve"> – B </w:t>
      </w:r>
    </w:p>
    <w:p w14:paraId="478EC533" w14:textId="037003E4" w:rsidR="00B75EF7" w:rsidRDefault="00B75EF7" w:rsidP="00B75EF7"/>
    <w:p w14:paraId="7B51EEC8" w14:textId="0D2FAC3B" w:rsidR="00B75EF7" w:rsidRDefault="00B75EF7" w:rsidP="00B75EF7">
      <w:pPr>
        <w:pStyle w:val="Ttulo3"/>
      </w:pPr>
      <w:r>
        <w:t xml:space="preserve">Name of the student: </w:t>
      </w:r>
    </w:p>
    <w:p w14:paraId="6402ADD6" w14:textId="0A614FF4" w:rsidR="00576207" w:rsidRPr="004614AA" w:rsidRDefault="0062083D" w:rsidP="0062083D">
      <w:pPr>
        <w:rPr>
          <w:u w:val="single"/>
        </w:rPr>
      </w:pPr>
      <w:r>
        <w:rPr>
          <w:u w:val="single"/>
        </w:rPr>
        <w:t>Instructions</w:t>
      </w:r>
      <w:r>
        <w:t>:</w:t>
      </w:r>
      <w:r>
        <w:t xml:space="preserve"> </w:t>
      </w:r>
      <w:r w:rsidRPr="00EA79E2">
        <w:t>Please answer the following questions and upload the document to the platform</w:t>
      </w:r>
      <w:r>
        <w:t>.</w:t>
      </w:r>
      <w:bookmarkStart w:id="0" w:name="_GoBack"/>
      <w:bookmarkEnd w:id="0"/>
    </w:p>
    <w:tbl>
      <w:tblPr>
        <w:tblStyle w:val="Tablaconcuadrcula"/>
        <w:tblW w:w="0" w:type="auto"/>
        <w:tblInd w:w="-1134" w:type="dxa"/>
        <w:tblLook w:val="04A0" w:firstRow="1" w:lastRow="0" w:firstColumn="1" w:lastColumn="0" w:noHBand="0" w:noVBand="1"/>
      </w:tblPr>
      <w:tblGrid>
        <w:gridCol w:w="8452"/>
      </w:tblGrid>
      <w:tr w:rsidR="004614AA" w14:paraId="707174F8" w14:textId="77777777" w:rsidTr="00C87055">
        <w:tc>
          <w:tcPr>
            <w:tcW w:w="8452" w:type="dxa"/>
            <w:tcBorders>
              <w:top w:val="nil"/>
              <w:left w:val="nil"/>
              <w:right w:val="nil"/>
            </w:tcBorders>
          </w:tcPr>
          <w:p w14:paraId="005FA60A" w14:textId="1FAEA60B" w:rsidR="004614AA" w:rsidRDefault="00C235F1" w:rsidP="00B75EF7">
            <w:pPr>
              <w:ind w:left="0"/>
            </w:pPr>
            <w:r>
              <w:t>When you sit down to study, what do you do first?</w:t>
            </w:r>
          </w:p>
        </w:tc>
      </w:tr>
      <w:tr w:rsidR="004614AA" w14:paraId="7F606D25" w14:textId="77777777" w:rsidTr="00C87055">
        <w:trPr>
          <w:trHeight w:val="2334"/>
        </w:trPr>
        <w:tc>
          <w:tcPr>
            <w:tcW w:w="8452" w:type="dxa"/>
            <w:tcBorders>
              <w:bottom w:val="single" w:sz="4" w:space="0" w:color="auto"/>
            </w:tcBorders>
          </w:tcPr>
          <w:p w14:paraId="363A108E" w14:textId="77777777" w:rsidR="004614AA" w:rsidRDefault="004614AA" w:rsidP="00B75EF7">
            <w:pPr>
              <w:ind w:left="0"/>
            </w:pPr>
          </w:p>
          <w:p w14:paraId="6928D042" w14:textId="77777777" w:rsidR="004614AA" w:rsidRDefault="004614AA" w:rsidP="00B75EF7">
            <w:pPr>
              <w:ind w:left="0"/>
            </w:pPr>
          </w:p>
          <w:p w14:paraId="39FB7912" w14:textId="6C99F3BF" w:rsidR="004614AA" w:rsidRDefault="004614AA" w:rsidP="00B75EF7">
            <w:pPr>
              <w:ind w:left="0"/>
            </w:pPr>
          </w:p>
        </w:tc>
      </w:tr>
      <w:tr w:rsidR="00C87055" w14:paraId="5B33C778" w14:textId="77777777" w:rsidTr="00C87055">
        <w:tc>
          <w:tcPr>
            <w:tcW w:w="8452" w:type="dxa"/>
            <w:tcBorders>
              <w:left w:val="nil"/>
              <w:right w:val="nil"/>
            </w:tcBorders>
          </w:tcPr>
          <w:p w14:paraId="61C6D1E0" w14:textId="77777777" w:rsidR="00C87055" w:rsidRDefault="00C87055" w:rsidP="00C87055">
            <w:pPr>
              <w:ind w:left="0"/>
            </w:pPr>
          </w:p>
          <w:p w14:paraId="0299A3F6" w14:textId="01706F64" w:rsidR="00C87055" w:rsidRDefault="00C235F1" w:rsidP="00C87055">
            <w:pPr>
              <w:ind w:left="0"/>
            </w:pPr>
            <w:r>
              <w:t>Do you use a specific study method?</w:t>
            </w:r>
          </w:p>
        </w:tc>
      </w:tr>
      <w:tr w:rsidR="00C87055" w14:paraId="1205C205" w14:textId="77777777" w:rsidTr="00C87055">
        <w:trPr>
          <w:trHeight w:val="2508"/>
        </w:trPr>
        <w:tc>
          <w:tcPr>
            <w:tcW w:w="8452" w:type="dxa"/>
            <w:tcBorders>
              <w:bottom w:val="single" w:sz="4" w:space="0" w:color="auto"/>
            </w:tcBorders>
          </w:tcPr>
          <w:p w14:paraId="372BA56B" w14:textId="77777777" w:rsidR="00C87055" w:rsidRDefault="00C87055" w:rsidP="00C87055">
            <w:pPr>
              <w:ind w:left="0"/>
            </w:pPr>
          </w:p>
          <w:p w14:paraId="2075D044" w14:textId="77777777" w:rsidR="00C87055" w:rsidRDefault="00C87055" w:rsidP="00C87055">
            <w:pPr>
              <w:ind w:left="0"/>
            </w:pPr>
          </w:p>
          <w:p w14:paraId="38E3B0E3" w14:textId="4EDDD1DF" w:rsidR="00C87055" w:rsidRDefault="00C87055" w:rsidP="00C87055">
            <w:pPr>
              <w:ind w:left="0"/>
            </w:pPr>
          </w:p>
        </w:tc>
      </w:tr>
      <w:tr w:rsidR="00C87055" w14:paraId="752C24D3" w14:textId="77777777" w:rsidTr="00C87055">
        <w:tc>
          <w:tcPr>
            <w:tcW w:w="8452" w:type="dxa"/>
            <w:tcBorders>
              <w:left w:val="nil"/>
              <w:right w:val="nil"/>
            </w:tcBorders>
          </w:tcPr>
          <w:p w14:paraId="62C384BC" w14:textId="77777777" w:rsidR="00C87055" w:rsidRDefault="00C87055" w:rsidP="00A549AA">
            <w:pPr>
              <w:ind w:left="0"/>
            </w:pPr>
          </w:p>
          <w:p w14:paraId="01C81DCE" w14:textId="27B233C3" w:rsidR="00C87055" w:rsidRDefault="00C235F1" w:rsidP="00A549AA">
            <w:pPr>
              <w:ind w:left="0"/>
            </w:pPr>
            <w:r>
              <w:t>List the steps you follow when you study.</w:t>
            </w:r>
          </w:p>
        </w:tc>
      </w:tr>
      <w:tr w:rsidR="00C87055" w14:paraId="228F9F4F" w14:textId="77777777" w:rsidTr="00C235F1">
        <w:trPr>
          <w:trHeight w:val="2508"/>
        </w:trPr>
        <w:tc>
          <w:tcPr>
            <w:tcW w:w="8452" w:type="dxa"/>
            <w:tcBorders>
              <w:bottom w:val="single" w:sz="4" w:space="0" w:color="auto"/>
            </w:tcBorders>
          </w:tcPr>
          <w:p w14:paraId="398DAD50" w14:textId="77777777" w:rsidR="00C87055" w:rsidRDefault="00C87055" w:rsidP="00A549AA">
            <w:pPr>
              <w:ind w:left="0"/>
            </w:pPr>
          </w:p>
          <w:p w14:paraId="0B3EADCF" w14:textId="77777777" w:rsidR="00C87055" w:rsidRDefault="00C87055" w:rsidP="00A549AA">
            <w:pPr>
              <w:ind w:left="0"/>
            </w:pPr>
          </w:p>
          <w:p w14:paraId="7E9E8635" w14:textId="77777777" w:rsidR="00C87055" w:rsidRDefault="00C87055" w:rsidP="00A549AA">
            <w:pPr>
              <w:ind w:left="0"/>
            </w:pPr>
          </w:p>
        </w:tc>
      </w:tr>
      <w:tr w:rsidR="00C235F1" w14:paraId="7B90A222" w14:textId="77777777" w:rsidTr="00C235F1">
        <w:trPr>
          <w:trHeight w:val="841"/>
        </w:trPr>
        <w:tc>
          <w:tcPr>
            <w:tcW w:w="8452" w:type="dxa"/>
            <w:tcBorders>
              <w:left w:val="nil"/>
              <w:right w:val="nil"/>
            </w:tcBorders>
          </w:tcPr>
          <w:p w14:paraId="6F24EBC2" w14:textId="77777777" w:rsidR="00C235F1" w:rsidRDefault="00C235F1" w:rsidP="00A549AA">
            <w:pPr>
              <w:ind w:left="0"/>
            </w:pPr>
          </w:p>
          <w:p w14:paraId="7DA9F107" w14:textId="02CCA513" w:rsidR="00C235F1" w:rsidRDefault="00C235F1" w:rsidP="00A549AA">
            <w:pPr>
              <w:ind w:left="0"/>
            </w:pPr>
            <w:r>
              <w:t>Which benefits did you get from working with the different strategies used in this activity?</w:t>
            </w:r>
          </w:p>
        </w:tc>
      </w:tr>
      <w:tr w:rsidR="00C235F1" w14:paraId="4436D4E0" w14:textId="77777777" w:rsidTr="00C235F1">
        <w:trPr>
          <w:trHeight w:val="1833"/>
        </w:trPr>
        <w:tc>
          <w:tcPr>
            <w:tcW w:w="8452" w:type="dxa"/>
            <w:tcBorders>
              <w:bottom w:val="single" w:sz="4" w:space="0" w:color="auto"/>
            </w:tcBorders>
          </w:tcPr>
          <w:p w14:paraId="4B317A8A" w14:textId="77777777" w:rsidR="00C235F1" w:rsidRDefault="00C235F1" w:rsidP="00A549AA">
            <w:pPr>
              <w:ind w:left="0"/>
            </w:pPr>
          </w:p>
        </w:tc>
      </w:tr>
      <w:tr w:rsidR="00C235F1" w14:paraId="2059F838" w14:textId="77777777" w:rsidTr="00C235F1">
        <w:trPr>
          <w:trHeight w:val="734"/>
        </w:trPr>
        <w:tc>
          <w:tcPr>
            <w:tcW w:w="8452" w:type="dxa"/>
            <w:tcBorders>
              <w:left w:val="nil"/>
              <w:right w:val="nil"/>
            </w:tcBorders>
          </w:tcPr>
          <w:p w14:paraId="229DEEF7" w14:textId="77777777" w:rsidR="00C235F1" w:rsidRDefault="00C235F1" w:rsidP="00A549AA">
            <w:pPr>
              <w:ind w:left="0"/>
            </w:pPr>
          </w:p>
          <w:p w14:paraId="129CB1B4" w14:textId="19F68D78" w:rsidR="00C235F1" w:rsidRDefault="00C235F1" w:rsidP="00A549AA">
            <w:pPr>
              <w:ind w:left="0"/>
            </w:pPr>
            <w:r>
              <w:t>Which would be your ideal study method?</w:t>
            </w:r>
          </w:p>
        </w:tc>
      </w:tr>
      <w:tr w:rsidR="00C235F1" w14:paraId="548FA879" w14:textId="77777777" w:rsidTr="00C235F1">
        <w:trPr>
          <w:trHeight w:val="1657"/>
        </w:trPr>
        <w:tc>
          <w:tcPr>
            <w:tcW w:w="8452" w:type="dxa"/>
            <w:tcBorders>
              <w:bottom w:val="single" w:sz="4" w:space="0" w:color="auto"/>
            </w:tcBorders>
          </w:tcPr>
          <w:p w14:paraId="72878895" w14:textId="77777777" w:rsidR="00C235F1" w:rsidRDefault="00C235F1" w:rsidP="00A549AA">
            <w:pPr>
              <w:ind w:left="0"/>
            </w:pPr>
          </w:p>
        </w:tc>
      </w:tr>
      <w:tr w:rsidR="00C235F1" w14:paraId="59199A4D" w14:textId="77777777" w:rsidTr="00C235F1">
        <w:trPr>
          <w:trHeight w:val="738"/>
        </w:trPr>
        <w:tc>
          <w:tcPr>
            <w:tcW w:w="8452" w:type="dxa"/>
            <w:tcBorders>
              <w:left w:val="nil"/>
              <w:right w:val="nil"/>
            </w:tcBorders>
          </w:tcPr>
          <w:p w14:paraId="38CC464D" w14:textId="77777777" w:rsidR="00C235F1" w:rsidRDefault="00C235F1" w:rsidP="00A549AA">
            <w:pPr>
              <w:ind w:left="0"/>
            </w:pPr>
          </w:p>
          <w:p w14:paraId="1F3BEDAC" w14:textId="787B99E8" w:rsidR="00C235F1" w:rsidRDefault="00C235F1" w:rsidP="00A549AA">
            <w:pPr>
              <w:ind w:left="0"/>
            </w:pPr>
            <w:r>
              <w:t>Describe the characteristics and expected benefits of each of the strategies used in this activity.</w:t>
            </w:r>
          </w:p>
        </w:tc>
      </w:tr>
      <w:tr w:rsidR="00C235F1" w14:paraId="7A75FE46" w14:textId="77777777" w:rsidTr="00C235F1">
        <w:trPr>
          <w:trHeight w:val="2508"/>
        </w:trPr>
        <w:tc>
          <w:tcPr>
            <w:tcW w:w="8452" w:type="dxa"/>
            <w:tcBorders>
              <w:bottom w:val="single" w:sz="4" w:space="0" w:color="auto"/>
            </w:tcBorders>
          </w:tcPr>
          <w:p w14:paraId="56E7174E" w14:textId="77777777" w:rsidR="00C235F1" w:rsidRDefault="00C235F1" w:rsidP="00A549AA">
            <w:pPr>
              <w:ind w:left="0"/>
            </w:pPr>
          </w:p>
        </w:tc>
      </w:tr>
      <w:tr w:rsidR="00C235F1" w14:paraId="17B89C92" w14:textId="77777777" w:rsidTr="00C235F1">
        <w:trPr>
          <w:trHeight w:val="835"/>
        </w:trPr>
        <w:tc>
          <w:tcPr>
            <w:tcW w:w="8452" w:type="dxa"/>
            <w:tcBorders>
              <w:left w:val="nil"/>
              <w:right w:val="nil"/>
            </w:tcBorders>
          </w:tcPr>
          <w:p w14:paraId="6E433226" w14:textId="77777777" w:rsidR="00C235F1" w:rsidRDefault="00C235F1" w:rsidP="00A549AA">
            <w:pPr>
              <w:ind w:left="0"/>
            </w:pPr>
          </w:p>
          <w:p w14:paraId="418EA0B8" w14:textId="33556652" w:rsidR="00C235F1" w:rsidRDefault="00C235F1" w:rsidP="00A549AA">
            <w:pPr>
              <w:ind w:left="0"/>
            </w:pPr>
            <w:r>
              <w:t>After this activity, will you change any aspect of your study routine? If so, which ones?</w:t>
            </w:r>
          </w:p>
        </w:tc>
      </w:tr>
      <w:tr w:rsidR="00C235F1" w14:paraId="5E201E01" w14:textId="77777777" w:rsidTr="00C235F1">
        <w:trPr>
          <w:trHeight w:val="4094"/>
        </w:trPr>
        <w:tc>
          <w:tcPr>
            <w:tcW w:w="8452" w:type="dxa"/>
          </w:tcPr>
          <w:p w14:paraId="6978E618" w14:textId="77777777" w:rsidR="00C235F1" w:rsidRDefault="00C235F1" w:rsidP="00A549AA">
            <w:pPr>
              <w:ind w:left="0"/>
            </w:pPr>
          </w:p>
        </w:tc>
      </w:tr>
    </w:tbl>
    <w:p w14:paraId="27498B99" w14:textId="2580A796" w:rsidR="00532EAF" w:rsidRPr="00833C44" w:rsidRDefault="00034FC6" w:rsidP="00833C44">
      <w:pPr>
        <w:tabs>
          <w:tab w:val="left" w:pos="1485"/>
        </w:tabs>
      </w:pPr>
    </w:p>
    <w:sectPr w:rsidR="00532EAF" w:rsidRPr="00833C44"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EAA3A" w14:textId="77777777" w:rsidR="00034FC6" w:rsidRDefault="00034FC6" w:rsidP="00833C44">
      <w:pPr>
        <w:spacing w:after="0" w:line="240" w:lineRule="auto"/>
      </w:pPr>
      <w:r>
        <w:separator/>
      </w:r>
    </w:p>
  </w:endnote>
  <w:endnote w:type="continuationSeparator" w:id="0">
    <w:p w14:paraId="01CDFB18" w14:textId="77777777" w:rsidR="00034FC6" w:rsidRDefault="00034FC6"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AE5C" w14:textId="77777777" w:rsidR="002B147E" w:rsidRDefault="002B147E">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_tradnl" w:eastAsia="es-ES_tradn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_tradnl" w:eastAsia="es-ES_tradn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_tradnl" w:eastAsia="es-ES_tradn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616A" w14:textId="77777777" w:rsidR="002B147E" w:rsidRDefault="002B147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66584" w14:textId="77777777" w:rsidR="00034FC6" w:rsidRDefault="00034FC6" w:rsidP="00833C44">
      <w:pPr>
        <w:spacing w:after="0" w:line="240" w:lineRule="auto"/>
      </w:pPr>
      <w:r>
        <w:separator/>
      </w:r>
    </w:p>
  </w:footnote>
  <w:footnote w:type="continuationSeparator" w:id="0">
    <w:p w14:paraId="3F946082" w14:textId="77777777" w:rsidR="00034FC6" w:rsidRDefault="00034FC6" w:rsidP="00833C4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0EBC" w14:textId="77777777" w:rsidR="002B147E" w:rsidRDefault="002B147E">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5460" w14:textId="77777777" w:rsidR="00833C44" w:rsidRDefault="00F931BD">
    <w:pPr>
      <w:pStyle w:val="Encabezado"/>
    </w:pPr>
    <w:r w:rsidRPr="00F931BD">
      <w:rPr>
        <w:noProof/>
        <w:lang w:val="es-ES_tradnl" w:eastAsia="es-ES_tradn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_tradnl" w:eastAsia="es-ES_tradn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jzNgIAADEEAAAOAAAAZHJzL2Uyb0RvYy54bWysU9uO0zAQfUfiHyy/d5N000uiTVd7URHS&#10;AisWPsBxnCYi8Zix27Qg/p2x05YCb4gXy+OZOXPmzPjmdt93bKfQtqALnlzFnCktoWr1puCfP60n&#10;S86sE7oSHWhV8IOy/Hb1+tXNYHI1hQa6SiEjEG3zwRS8cc7kUWRlo3phr8AoTc4asBeOTNxEFYqB&#10;0PsumsbxPBoAK4MglbX0+jg6+Srg17WS7kNdW+VYV3Di5sKJ4Sz9Ga1uRL5BYZpWHmmIf2DRi1ZT&#10;0TPUo3CCbbH9C6pvJYKF2l1J6COo61aq0AN1k8R/dPPSCKNCLySONWeZ7P+Dle93z8jaquAZZ1r0&#10;NKKPJJrQm06xzMszGJtT1It5Rt+gNU8gv1im4aGhKHWHCEOjREWkEh8f/ZbgDUuprBzeQUXoYusg&#10;KLWvsfeApAHbh4EczgNRe8ckPV5fJ/F0NuNMki+JZ9kymYUaIj+lG7TujYKe+UvBkcgHeLF7ss7T&#10;EfkpJNCHrq3WbdcFAzflQ4dsJ2g7sjhdZKFjSrGXYZ32wRp82og4vhBLquF9nm+Y9vcsmabx/TSb&#10;rOfLxSSt09kkW8TLSZxk99k8TrP0cf3j2MIpPyjmRRrFdvtyf9S9hOpA2iGMe0v/jC4N4DfOBtrZ&#10;gtuvW4GKs+6tJv2zJE39kgcjnS2mZOClp7z0CC0JquAlZ+P1wY0fY2uw3TRUKQlKarijmdVtUNPP&#10;c2R1nDTtZRD5+If84l/aIerXT1/9BAAA//8DAFBLAwQUAAYACAAAACEAqdWrzeMAAAAMAQAADwAA&#10;AGRycy9kb3ducmV2LnhtbEyPQU/CQBSE7yb+h80z8QbbYkFSuyXGyMGDRgoEj4/us6123zbdBaq/&#10;nuWkx8lMZr7JFoNpxZF611hWEI8jEMSl1Q1XCjbr5WgOwnlkja1lUvBDDhb59VWGqbYnXtGx8JUI&#10;JexSVFB736VSurImg25sO+LgfdreoA+yr6Tu8RTKTSsnUTSTBhsOCzV29FRT+V0cjILt6/qteDb4&#10;tdolH+/FcuPly69W6vZmeHwA4Wnwf2G44Ad0yAPT3h5YO9EqSOaz8MUrGMWTeAriEomi+zsQ+2BO&#10;E5B5Jv+fyM8AAAD//wMAUEsBAi0AFAAGAAgAAAAhALaDOJL+AAAA4QEAABMAAAAAAAAAAAAAAAAA&#10;AAAAAFtDb250ZW50X1R5cGVzXS54bWxQSwECLQAUAAYACAAAACEAOP0h/9YAAACUAQAACwAAAAAA&#10;AAAAAAAAAAAvAQAAX3JlbHMvLnJlbHNQSwECLQAUAAYACAAAACEA4+lI8zYCAAAxBAAADgAAAAAA&#10;AAAAAAAAAAAuAgAAZHJzL2Uyb0RvYy54bWxQSwECLQAUAAYACAAAACEAqdWrzeMAAAAMAQAADwAA&#10;AAAAAAAAAAAAAACQBAAAZHJzL2Rvd25yZXYueG1sUEsFBgAAAAAEAAQA8wAAAKAFA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9419" w14:textId="77777777" w:rsidR="002B147E" w:rsidRDefault="002B1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1A"/>
    <w:rsid w:val="00034FC6"/>
    <w:rsid w:val="000D09FD"/>
    <w:rsid w:val="000F40CC"/>
    <w:rsid w:val="001432FC"/>
    <w:rsid w:val="001A3BDF"/>
    <w:rsid w:val="00294767"/>
    <w:rsid w:val="002A77FD"/>
    <w:rsid w:val="002B147E"/>
    <w:rsid w:val="002C2A31"/>
    <w:rsid w:val="003D3BFE"/>
    <w:rsid w:val="004614AA"/>
    <w:rsid w:val="00576207"/>
    <w:rsid w:val="0062083D"/>
    <w:rsid w:val="00666B58"/>
    <w:rsid w:val="006E0C1A"/>
    <w:rsid w:val="00726F1A"/>
    <w:rsid w:val="00794E49"/>
    <w:rsid w:val="00833C44"/>
    <w:rsid w:val="008425C8"/>
    <w:rsid w:val="008841DC"/>
    <w:rsid w:val="0088568B"/>
    <w:rsid w:val="00920B19"/>
    <w:rsid w:val="00994E90"/>
    <w:rsid w:val="00A26702"/>
    <w:rsid w:val="00AE1DE0"/>
    <w:rsid w:val="00B75EF7"/>
    <w:rsid w:val="00BD0F68"/>
    <w:rsid w:val="00C235F1"/>
    <w:rsid w:val="00C6164F"/>
    <w:rsid w:val="00C87055"/>
    <w:rsid w:val="00CC558A"/>
    <w:rsid w:val="00DC0CDE"/>
    <w:rsid w:val="00DF6E03"/>
    <w:rsid w:val="00E474A0"/>
    <w:rsid w:val="00E872B0"/>
    <w:rsid w:val="00EB0E60"/>
    <w:rsid w:val="00F00DD7"/>
    <w:rsid w:val="00F26D2F"/>
    <w:rsid w:val="00F756E8"/>
    <w:rsid w:val="00F83C1E"/>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61EAEF74-A064-4505-963A-95C3ABD2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next w:val="Normal"/>
    <w:link w:val="Ttulo2Car"/>
    <w:uiPriority w:val="9"/>
    <w:unhideWhenUsed/>
    <w:qFormat/>
    <w:rsid w:val="00B75E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B75EF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B75EF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PuestoCar">
    <w:name w:val="Puesto Car"/>
    <w:basedOn w:val="Fuentedeprrafopredeter"/>
    <w:link w:val="Puesto"/>
    <w:uiPriority w:val="10"/>
    <w:rsid w:val="00B75EF7"/>
    <w:rPr>
      <w:rFonts w:asciiTheme="majorHAnsi" w:eastAsiaTheme="majorEastAsia" w:hAnsiTheme="majorHAnsi" w:cstheme="majorBidi"/>
      <w:spacing w:val="-10"/>
      <w:kern w:val="28"/>
      <w:sz w:val="56"/>
      <w:szCs w:val="56"/>
      <w:lang w:val="en-US" w:eastAsia="el-GR"/>
    </w:rPr>
  </w:style>
  <w:style w:type="character" w:customStyle="1" w:styleId="Ttulo2Car">
    <w:name w:val="Título 2 Car"/>
    <w:basedOn w:val="Fuentedeprrafopredeter"/>
    <w:link w:val="Ttulo2"/>
    <w:uiPriority w:val="9"/>
    <w:rsid w:val="00B75EF7"/>
    <w:rPr>
      <w:rFonts w:asciiTheme="majorHAnsi" w:eastAsiaTheme="majorEastAsia" w:hAnsiTheme="majorHAnsi" w:cstheme="majorBidi"/>
      <w:color w:val="2E74B5" w:themeColor="accent1" w:themeShade="BF"/>
      <w:sz w:val="26"/>
      <w:szCs w:val="26"/>
      <w:lang w:val="en-US" w:eastAsia="el-GR"/>
    </w:rPr>
  </w:style>
  <w:style w:type="character" w:customStyle="1" w:styleId="Ttulo3Car">
    <w:name w:val="Título 3 Car"/>
    <w:basedOn w:val="Fuentedeprrafopredeter"/>
    <w:link w:val="Ttulo3"/>
    <w:uiPriority w:val="9"/>
    <w:rsid w:val="00B75EF7"/>
    <w:rPr>
      <w:rFonts w:asciiTheme="majorHAnsi" w:eastAsiaTheme="majorEastAsia" w:hAnsiTheme="majorHAnsi" w:cstheme="majorBidi"/>
      <w:color w:val="1F4D78" w:themeColor="accent1" w:themeShade="7F"/>
      <w:sz w:val="24"/>
      <w:szCs w:val="24"/>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AA2A7-7800-7044-BF23-3EFB6DCE9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99</Words>
  <Characters>550</Characters>
  <Application>Microsoft Macintosh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Valentina Zangrando</cp:lastModifiedBy>
  <cp:revision>5</cp:revision>
  <dcterms:created xsi:type="dcterms:W3CDTF">2017-11-27T12:03:00Z</dcterms:created>
  <dcterms:modified xsi:type="dcterms:W3CDTF">2017-12-11T10:39:00Z</dcterms:modified>
</cp:coreProperties>
</file>